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a838811d6c88af199978a1e66aae38aed9473"/>
    <w:p>
      <w:pPr>
        <w:pStyle w:val="Heading3"/>
      </w:pPr>
      <w:r>
        <w:t xml:space="preserve">Русский дом в Бейруте и Детское телевидение «Юная планета» реализуют проект, посвященный 350-летию Петра Великого</w:t>
      </w:r>
    </w:p>
    <w:p>
      <w:pPr>
        <w:pStyle w:val="FirstParagraph"/>
      </w:pPr>
      <w:r>
        <w:t xml:space="preserve">26.05.2022</w:t>
      </w:r>
    </w:p>
    <w:p>
      <w:pPr>
        <w:pStyle w:val="BodyText"/>
      </w:pPr>
      <w:r>
        <w:t xml:space="preserve">Русский дом в Бейруте и Детское телевидение «Юная планета» (Египет) реализуют проект, посвященный 350-летию Петра Великого. Проект поддерживается Русским музеем (г.Санкт-Петербург, Россия).</w:t>
      </w:r>
    </w:p>
    <w:p>
      <w:pPr>
        <w:pStyle w:val="BodyText"/>
      </w:pPr>
      <w:r>
        <w:drawing>
          <wp:inline>
            <wp:extent cx="5334000" cy="41203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39/94sgfb9inqedn7at2uiplb0ubyfqgmn4/pe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0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участия в проекте юным соотечественникам нужно найти фотографию одного из значимых мест в городе своего проживания и создать коллаж с Петром I, первым императором России.</w:t>
      </w:r>
    </w:p>
    <w:p>
      <w:pPr>
        <w:pStyle w:val="BodyText"/>
      </w:pPr>
      <w:r>
        <w:t xml:space="preserve">Коллаж с хэштегом #PeterTheGreatInMyCity нужно создать до 1 августа 2022 года и получить сертификат.</w:t>
      </w:r>
    </w:p>
    <w:p>
      <w:pPr>
        <w:pStyle w:val="BodyText"/>
      </w:pPr>
      <w:r>
        <w:t xml:space="preserve">Лучшие работы будут представлены в выпуске «Юной планеты».</w:t>
      </w:r>
    </w:p>
    <w:p>
      <w:pPr>
        <w:pStyle w:val="BodyText"/>
      </w:pPr>
      <w:r>
        <w:t xml:space="preserve">Узнать больше о жизни и подвигах Петра Великого можно, посетив 26 мая в 20.00 мск онлайн-экскурсию в Домике Петра в Санкт-Петербурге.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http://mosds.mos.ru/presscenter/news/detail/10830589.html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830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830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2025-06-17T10:43:04Z</dcterms:created>
  <dcterms:modified xsi:type="dcterms:W3CDTF">2025-06-17T10:43:04Z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